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E8C0" w14:textId="77777777" w:rsidR="004223EB" w:rsidRDefault="004223EB">
      <w:pPr>
        <w:rPr>
          <w:rFonts w:ascii="Segoe UI" w:hAnsi="Segoe UI" w:cs="Segoe UI"/>
          <w:color w:val="242424"/>
          <w:sz w:val="24"/>
          <w:szCs w:val="24"/>
          <w:shd w:val="clear" w:color="auto" w:fill="FFFFFF"/>
        </w:rPr>
      </w:pPr>
      <w:r w:rsidRPr="004223EB">
        <w:rPr>
          <w:b/>
          <w:bCs/>
          <w:sz w:val="24"/>
          <w:szCs w:val="24"/>
        </w:rPr>
        <w:t xml:space="preserve">PROCESS FOR </w:t>
      </w:r>
      <w:r w:rsidRPr="004223EB">
        <w:rPr>
          <w:rFonts w:ascii="Segoe UI" w:hAnsi="Segoe UI" w:cs="Segoe UI"/>
          <w:b/>
          <w:bCs/>
          <w:color w:val="242424"/>
          <w:sz w:val="24"/>
          <w:szCs w:val="24"/>
          <w:shd w:val="clear" w:color="auto" w:fill="FFFFFF"/>
        </w:rPr>
        <w:t>EXPLORING CHILD THEOLOGY INTERNATIONAL NETWORK</w:t>
      </w:r>
      <w:r w:rsidRPr="004223EB">
        <w:rPr>
          <w:rFonts w:ascii="Segoe UI" w:hAnsi="Segoe UI" w:cs="Segoe UI"/>
          <w:color w:val="242424"/>
          <w:sz w:val="24"/>
          <w:szCs w:val="24"/>
        </w:rPr>
        <w:br/>
      </w:r>
    </w:p>
    <w:p w14:paraId="343FF09D" w14:textId="4EF88CBB" w:rsidR="004223EB" w:rsidRDefault="004223EB" w:rsidP="004223EB">
      <w:pPr>
        <w:spacing w:after="0" w:line="240" w:lineRule="auto"/>
        <w:rPr>
          <w:rFonts w:ascii="Segoe UI" w:hAnsi="Segoe UI" w:cs="Segoe UI"/>
          <w:color w:val="242424"/>
          <w:sz w:val="24"/>
          <w:szCs w:val="24"/>
          <w:shd w:val="clear" w:color="auto" w:fill="FFFFFF"/>
        </w:rPr>
      </w:pPr>
      <w:r w:rsidRPr="004223EB">
        <w:rPr>
          <w:rFonts w:ascii="Segoe UI" w:hAnsi="Segoe UI" w:cs="Segoe UI"/>
          <w:b/>
          <w:bCs/>
          <w:color w:val="242424"/>
          <w:sz w:val="24"/>
          <w:szCs w:val="24"/>
          <w:shd w:val="clear" w:color="auto" w:fill="FFFFFF"/>
        </w:rPr>
        <w:t>Format</w:t>
      </w:r>
      <w:r w:rsidRPr="004223EB">
        <w:rPr>
          <w:rFonts w:ascii="Segoe UI" w:hAnsi="Segoe UI" w:cs="Segoe UI"/>
          <w:b/>
          <w:bCs/>
          <w:color w:val="242424"/>
          <w:sz w:val="24"/>
          <w:szCs w:val="24"/>
        </w:rPr>
        <w:br/>
      </w:r>
      <w:r w:rsidRPr="004223EB">
        <w:rPr>
          <w:rFonts w:ascii="Segoe UI" w:hAnsi="Segoe UI" w:cs="Segoe UI"/>
          <w:color w:val="242424"/>
          <w:sz w:val="24"/>
          <w:szCs w:val="24"/>
          <w:shd w:val="clear" w:color="auto" w:fill="FFFFFF"/>
        </w:rPr>
        <w:t>90 minutes 3 times a year.</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Different times of day to accommodate different time zones</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Board leads: Carolyn and Paul N</w:t>
      </w:r>
      <w:r>
        <w:rPr>
          <w:rFonts w:ascii="Segoe UI" w:hAnsi="Segoe UI" w:cs="Segoe UI"/>
          <w:color w:val="242424"/>
          <w:sz w:val="24"/>
          <w:szCs w:val="24"/>
          <w:shd w:val="clear" w:color="auto" w:fill="FFFFFF"/>
        </w:rPr>
        <w:t>, Sally to provide zoom link</w:t>
      </w:r>
      <w:r w:rsidRPr="004223EB">
        <w:rPr>
          <w:rFonts w:ascii="Segoe UI" w:hAnsi="Segoe UI" w:cs="Segoe UI"/>
          <w:color w:val="242424"/>
          <w:sz w:val="24"/>
          <w:szCs w:val="24"/>
        </w:rPr>
        <w:br/>
      </w:r>
      <w:r w:rsidRPr="004223EB">
        <w:rPr>
          <w:rFonts w:ascii="Segoe UI" w:hAnsi="Segoe UI" w:cs="Segoe UI"/>
          <w:color w:val="242424"/>
          <w:sz w:val="24"/>
          <w:szCs w:val="24"/>
        </w:rPr>
        <w:br/>
      </w:r>
      <w:r w:rsidRPr="004223EB">
        <w:rPr>
          <w:rFonts w:ascii="Segoe UI" w:hAnsi="Segoe UI" w:cs="Segoe UI"/>
          <w:b/>
          <w:bCs/>
          <w:color w:val="242424"/>
          <w:sz w:val="24"/>
          <w:szCs w:val="24"/>
          <w:shd w:val="clear" w:color="auto" w:fill="FFFFFF"/>
        </w:rPr>
        <w:t>Structure</w:t>
      </w:r>
      <w:r w:rsidRPr="004223EB">
        <w:rPr>
          <w:rFonts w:ascii="Segoe UI" w:hAnsi="Segoe UI" w:cs="Segoe UI"/>
          <w:b/>
          <w:bCs/>
          <w:color w:val="242424"/>
          <w:sz w:val="24"/>
          <w:szCs w:val="24"/>
        </w:rPr>
        <w:br/>
      </w:r>
      <w:r w:rsidRPr="004223EB">
        <w:rPr>
          <w:rFonts w:ascii="Segoe UI" w:hAnsi="Segoe UI" w:cs="Segoe UI"/>
          <w:color w:val="242424"/>
          <w:sz w:val="24"/>
          <w:szCs w:val="24"/>
          <w:shd w:val="clear" w:color="auto" w:fill="FFFFFF"/>
        </w:rPr>
        <w:t>Introductions including sharing on current CT connected projects, studies etc</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Introduce speaker</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20 minutes presentation, max 30</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20 minutes discussion and questions . Max 30 minutes</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Future planning, suggestions, offers</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2 meetings planned in advance</w:t>
      </w:r>
      <w:r w:rsidRPr="004223EB">
        <w:rPr>
          <w:rFonts w:ascii="Segoe UI" w:hAnsi="Segoe UI" w:cs="Segoe UI"/>
          <w:color w:val="242424"/>
          <w:sz w:val="24"/>
          <w:szCs w:val="24"/>
        </w:rPr>
        <w:br/>
      </w:r>
      <w:r w:rsidRPr="004223EB">
        <w:rPr>
          <w:rFonts w:ascii="Segoe UI" w:hAnsi="Segoe UI" w:cs="Segoe UI"/>
          <w:color w:val="242424"/>
          <w:sz w:val="24"/>
          <w:szCs w:val="24"/>
        </w:rPr>
        <w:br/>
      </w:r>
      <w:r w:rsidRPr="004223EB">
        <w:rPr>
          <w:rFonts w:ascii="Segoe UI" w:hAnsi="Segoe UI" w:cs="Segoe UI"/>
          <w:b/>
          <w:bCs/>
          <w:color w:val="242424"/>
          <w:sz w:val="24"/>
          <w:szCs w:val="24"/>
          <w:shd w:val="clear" w:color="auto" w:fill="FFFFFF"/>
        </w:rPr>
        <w:t>Board facilitators</w:t>
      </w:r>
      <w:r w:rsidRPr="004223EB">
        <w:rPr>
          <w:rFonts w:ascii="Segoe UI" w:hAnsi="Segoe UI" w:cs="Segoe UI"/>
          <w:b/>
          <w:bCs/>
          <w:color w:val="242424"/>
          <w:sz w:val="24"/>
          <w:szCs w:val="24"/>
        </w:rPr>
        <w:br/>
      </w:r>
      <w:r>
        <w:rPr>
          <w:rFonts w:ascii="Segoe UI" w:hAnsi="Segoe UI" w:cs="Segoe UI"/>
          <w:color w:val="242424"/>
          <w:sz w:val="24"/>
          <w:szCs w:val="24"/>
          <w:shd w:val="clear" w:color="auto" w:fill="FFFFFF"/>
        </w:rPr>
        <w:t xml:space="preserve">Before:  </w:t>
      </w:r>
      <w:r w:rsidRPr="004223EB">
        <w:rPr>
          <w:rFonts w:ascii="Segoe UI" w:hAnsi="Segoe UI" w:cs="Segoe UI"/>
          <w:color w:val="242424"/>
          <w:sz w:val="24"/>
          <w:szCs w:val="24"/>
          <w:shd w:val="clear" w:color="auto" w:fill="FFFFFF"/>
        </w:rPr>
        <w:t xml:space="preserve">Advertising, </w:t>
      </w:r>
      <w:r>
        <w:rPr>
          <w:rFonts w:ascii="Segoe UI" w:hAnsi="Segoe UI" w:cs="Segoe UI"/>
          <w:color w:val="242424"/>
          <w:sz w:val="24"/>
          <w:szCs w:val="24"/>
          <w:shd w:val="clear" w:color="auto" w:fill="FFFFFF"/>
        </w:rPr>
        <w:t>social media</w:t>
      </w:r>
      <w:r w:rsidRPr="004223EB">
        <w:rPr>
          <w:rFonts w:ascii="Segoe UI" w:hAnsi="Segoe UI" w:cs="Segoe UI"/>
          <w:color w:val="242424"/>
          <w:sz w:val="24"/>
          <w:szCs w:val="24"/>
          <w:shd w:val="clear" w:color="auto" w:fill="FFFFFF"/>
        </w:rPr>
        <w:t xml:space="preserve">, </w:t>
      </w:r>
      <w:r>
        <w:rPr>
          <w:rFonts w:ascii="Segoe UI" w:hAnsi="Segoe UI" w:cs="Segoe UI"/>
          <w:color w:val="242424"/>
          <w:sz w:val="24"/>
          <w:szCs w:val="24"/>
          <w:shd w:val="clear" w:color="auto" w:fill="FFFFFF"/>
        </w:rPr>
        <w:t>including</w:t>
      </w:r>
      <w:r w:rsidRPr="004223EB">
        <w:rPr>
          <w:rFonts w:ascii="Segoe UI" w:hAnsi="Segoe UI" w:cs="Segoe UI"/>
          <w:color w:val="242424"/>
          <w:sz w:val="24"/>
          <w:szCs w:val="24"/>
          <w:shd w:val="clear" w:color="auto" w:fill="FFFFFF"/>
        </w:rPr>
        <w:t xml:space="preserve"> links to existing resources on theme</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During</w:t>
      </w:r>
      <w:r>
        <w:rPr>
          <w:rFonts w:ascii="Segoe UI" w:hAnsi="Segoe UI" w:cs="Segoe UI"/>
          <w:color w:val="242424"/>
          <w:sz w:val="24"/>
          <w:szCs w:val="24"/>
          <w:shd w:val="clear" w:color="auto" w:fill="FFFFFF"/>
        </w:rPr>
        <w:t>:</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Chair, welcome, request offers for future gatherings</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Record presentation not discussion</w:t>
      </w:r>
      <w:r w:rsidRPr="004223EB">
        <w:rPr>
          <w:rFonts w:ascii="Segoe UI" w:hAnsi="Segoe UI" w:cs="Segoe UI"/>
          <w:color w:val="242424"/>
          <w:sz w:val="24"/>
          <w:szCs w:val="24"/>
        </w:rPr>
        <w:br/>
      </w:r>
      <w:r>
        <w:rPr>
          <w:rFonts w:ascii="Segoe UI" w:hAnsi="Segoe UI" w:cs="Segoe UI"/>
          <w:color w:val="242424"/>
          <w:sz w:val="24"/>
          <w:szCs w:val="24"/>
          <w:shd w:val="clear" w:color="auto" w:fill="FFFFFF"/>
        </w:rPr>
        <w:t>After:</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Upload presentation and video to website</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Email thanks and reminders of PowerPoint</w:t>
      </w:r>
      <w:r w:rsidRPr="004223EB">
        <w:rPr>
          <w:rFonts w:ascii="Segoe UI" w:hAnsi="Segoe UI" w:cs="Segoe UI"/>
          <w:color w:val="242424"/>
          <w:sz w:val="24"/>
          <w:szCs w:val="24"/>
        </w:rPr>
        <w:br/>
      </w:r>
      <w:r w:rsidRPr="004223EB">
        <w:rPr>
          <w:rFonts w:ascii="Segoe UI" w:hAnsi="Segoe UI" w:cs="Segoe UI"/>
          <w:color w:val="242424"/>
          <w:sz w:val="24"/>
          <w:szCs w:val="24"/>
        </w:rPr>
        <w:br/>
      </w:r>
      <w:r w:rsidRPr="004223EB">
        <w:rPr>
          <w:rFonts w:ascii="Segoe UI" w:hAnsi="Segoe UI" w:cs="Segoe UI"/>
          <w:b/>
          <w:bCs/>
          <w:color w:val="242424"/>
          <w:sz w:val="24"/>
          <w:szCs w:val="24"/>
          <w:shd w:val="clear" w:color="auto" w:fill="FFFFFF"/>
        </w:rPr>
        <w:t>Proforma for presenters</w:t>
      </w:r>
      <w:r>
        <w:rPr>
          <w:rFonts w:ascii="Segoe UI" w:hAnsi="Segoe UI" w:cs="Segoe UI"/>
          <w:b/>
          <w:bCs/>
          <w:color w:val="242424"/>
          <w:sz w:val="24"/>
          <w:szCs w:val="24"/>
          <w:shd w:val="clear" w:color="auto" w:fill="FFFFFF"/>
        </w:rPr>
        <w:t xml:space="preserve"> - o</w:t>
      </w:r>
      <w:r w:rsidRPr="004223EB">
        <w:rPr>
          <w:rFonts w:ascii="Segoe UI" w:hAnsi="Segoe UI" w:cs="Segoe UI"/>
          <w:b/>
          <w:bCs/>
          <w:color w:val="242424"/>
          <w:sz w:val="24"/>
          <w:szCs w:val="24"/>
          <w:shd w:val="clear" w:color="auto" w:fill="FFFFFF"/>
        </w:rPr>
        <w:t>n Google docs</w:t>
      </w:r>
      <w:r>
        <w:rPr>
          <w:rFonts w:ascii="Segoe UI" w:hAnsi="Segoe UI" w:cs="Segoe UI"/>
          <w:b/>
          <w:bCs/>
          <w:color w:val="242424"/>
          <w:sz w:val="24"/>
          <w:szCs w:val="24"/>
          <w:shd w:val="clear" w:color="auto" w:fill="FFFFFF"/>
        </w:rPr>
        <w:t xml:space="preserve"> linked to CTM gmail email address which tech people need to set up</w:t>
      </w:r>
      <w:r w:rsidRPr="004223EB">
        <w:rPr>
          <w:rFonts w:ascii="Segoe UI" w:hAnsi="Segoe UI" w:cs="Segoe UI"/>
          <w:b/>
          <w:bCs/>
          <w:color w:val="242424"/>
          <w:sz w:val="24"/>
          <w:szCs w:val="24"/>
        </w:rPr>
        <w:br/>
      </w:r>
      <w:r w:rsidRPr="004223EB">
        <w:rPr>
          <w:rFonts w:ascii="Segoe UI" w:hAnsi="Segoe UI" w:cs="Segoe UI"/>
          <w:color w:val="242424"/>
          <w:sz w:val="24"/>
          <w:szCs w:val="24"/>
          <w:shd w:val="clear" w:color="auto" w:fill="FFFFFF"/>
        </w:rPr>
        <w:t>2 months before presenting</w:t>
      </w:r>
      <w:r>
        <w:rPr>
          <w:rFonts w:ascii="Segoe UI" w:hAnsi="Segoe UI" w:cs="Segoe UI"/>
          <w:color w:val="242424"/>
          <w:sz w:val="24"/>
          <w:szCs w:val="24"/>
          <w:shd w:val="clear" w:color="auto" w:fill="FFFFFF"/>
        </w:rPr>
        <w:t xml:space="preserve"> (ideally)</w:t>
      </w:r>
    </w:p>
    <w:p w14:paraId="319C8E28" w14:textId="77777777" w:rsidR="004D0BAD" w:rsidRPr="004D0BAD" w:rsidRDefault="004223EB" w:rsidP="004223EB">
      <w:pPr>
        <w:spacing w:after="0" w:line="240" w:lineRule="auto"/>
        <w:rPr>
          <w:rFonts w:ascii="Segoe UI" w:hAnsi="Segoe UI" w:cs="Segoe UI"/>
          <w:i/>
          <w:iCs/>
          <w:color w:val="FF0000"/>
          <w:sz w:val="24"/>
          <w:szCs w:val="24"/>
          <w:shd w:val="clear" w:color="auto" w:fill="FFFFFF"/>
        </w:rPr>
      </w:pPr>
      <w:r>
        <w:rPr>
          <w:rFonts w:ascii="Segoe UI" w:hAnsi="Segoe UI" w:cs="Segoe UI"/>
          <w:color w:val="242424"/>
          <w:sz w:val="24"/>
          <w:szCs w:val="24"/>
          <w:shd w:val="clear" w:color="auto" w:fill="FFFFFF"/>
        </w:rPr>
        <w:t>Name and role</w:t>
      </w:r>
      <w:r w:rsidR="004D0BAD">
        <w:rPr>
          <w:rFonts w:ascii="Segoe UI" w:hAnsi="Segoe UI" w:cs="Segoe UI"/>
          <w:color w:val="242424"/>
          <w:sz w:val="24"/>
          <w:szCs w:val="24"/>
          <w:shd w:val="clear" w:color="auto" w:fill="FFFFFF"/>
        </w:rPr>
        <w:t xml:space="preserve">: </w:t>
      </w:r>
      <w:r w:rsidR="004D0BAD" w:rsidRPr="004D0BAD">
        <w:rPr>
          <w:rFonts w:ascii="Segoe UI" w:hAnsi="Segoe UI" w:cs="Segoe UI"/>
          <w:i/>
          <w:iCs/>
          <w:color w:val="FF0000"/>
          <w:sz w:val="24"/>
          <w:szCs w:val="24"/>
          <w:shd w:val="clear" w:color="auto" w:fill="FFFFFF"/>
        </w:rPr>
        <w:t xml:space="preserve">Panel discussion hosting: </w:t>
      </w:r>
    </w:p>
    <w:p w14:paraId="0CD2214F" w14:textId="086CFC7C" w:rsidR="004D0BAD" w:rsidRPr="004D0BAD" w:rsidRDefault="004D0BAD" w:rsidP="004223EB">
      <w:pPr>
        <w:spacing w:after="0" w:line="240" w:lineRule="auto"/>
        <w:rPr>
          <w:rFonts w:ascii="Segoe UI" w:hAnsi="Segoe UI" w:cs="Segoe UI"/>
          <w:i/>
          <w:iCs/>
          <w:color w:val="FF0000"/>
          <w:sz w:val="24"/>
          <w:szCs w:val="24"/>
          <w:shd w:val="clear" w:color="auto" w:fill="FFFFFF"/>
        </w:rPr>
      </w:pPr>
      <w:r w:rsidRPr="004D0BAD">
        <w:rPr>
          <w:rFonts w:ascii="Segoe UI" w:hAnsi="Segoe UI" w:cs="Segoe UI"/>
          <w:i/>
          <w:iCs/>
          <w:color w:val="FF0000"/>
          <w:sz w:val="24"/>
          <w:szCs w:val="24"/>
          <w:shd w:val="clear" w:color="auto" w:fill="FFFFFF"/>
        </w:rPr>
        <w:t>Hannelie Yates, Practical Theologian at North- West University, South Africa &amp; chairperson of Child Theology Africa</w:t>
      </w:r>
    </w:p>
    <w:p w14:paraId="75FAAB29" w14:textId="092E4760" w:rsidR="004D0BAD" w:rsidRPr="004D0BAD" w:rsidRDefault="004D0BAD" w:rsidP="004223EB">
      <w:pPr>
        <w:spacing w:after="0" w:line="240" w:lineRule="auto"/>
        <w:rPr>
          <w:rFonts w:ascii="Segoe UI" w:hAnsi="Segoe UI" w:cs="Segoe UI"/>
          <w:i/>
          <w:iCs/>
          <w:color w:val="FF0000"/>
          <w:sz w:val="24"/>
          <w:szCs w:val="24"/>
          <w:shd w:val="clear" w:color="auto" w:fill="FFFFFF"/>
        </w:rPr>
      </w:pPr>
      <w:r w:rsidRPr="004D0BAD">
        <w:rPr>
          <w:rFonts w:ascii="Segoe UI" w:hAnsi="Segoe UI" w:cs="Segoe UI"/>
          <w:i/>
          <w:iCs/>
          <w:color w:val="FF0000"/>
          <w:sz w:val="24"/>
          <w:szCs w:val="24"/>
          <w:shd w:val="clear" w:color="auto" w:fill="FFFFFF"/>
        </w:rPr>
        <w:t>Viola Fransman, Practical Theologian at Petra Institute, South Africa</w:t>
      </w:r>
    </w:p>
    <w:p w14:paraId="46D2D9CD" w14:textId="704AC818" w:rsidR="004D0BAD" w:rsidRDefault="004D0BAD" w:rsidP="004223EB">
      <w:pPr>
        <w:spacing w:after="0" w:line="240" w:lineRule="auto"/>
        <w:rPr>
          <w:rFonts w:ascii="Segoe UI" w:hAnsi="Segoe UI" w:cs="Segoe UI"/>
          <w:i/>
          <w:iCs/>
          <w:color w:val="FF0000"/>
          <w:sz w:val="24"/>
          <w:szCs w:val="24"/>
          <w:shd w:val="clear" w:color="auto" w:fill="FFFFFF"/>
        </w:rPr>
      </w:pPr>
      <w:r w:rsidRPr="004D0BAD">
        <w:rPr>
          <w:rFonts w:ascii="Segoe UI" w:hAnsi="Segoe UI" w:cs="Segoe UI"/>
          <w:i/>
          <w:iCs/>
          <w:color w:val="FF0000"/>
          <w:sz w:val="24"/>
          <w:szCs w:val="24"/>
          <w:shd w:val="clear" w:color="auto" w:fill="FFFFFF"/>
        </w:rPr>
        <w:t>Richard Lundie</w:t>
      </w:r>
      <w:r w:rsidR="00F33C4D">
        <w:rPr>
          <w:rFonts w:ascii="Segoe UI" w:hAnsi="Segoe UI" w:cs="Segoe UI"/>
          <w:i/>
          <w:iCs/>
          <w:color w:val="FF0000"/>
          <w:sz w:val="24"/>
          <w:szCs w:val="24"/>
          <w:shd w:val="clear" w:color="auto" w:fill="FFFFFF"/>
        </w:rPr>
        <w:t xml:space="preserve">, </w:t>
      </w:r>
      <w:r w:rsidR="0076722E">
        <w:rPr>
          <w:rFonts w:ascii="Segoe UI" w:hAnsi="Segoe UI" w:cs="Segoe UI"/>
          <w:i/>
          <w:iCs/>
          <w:color w:val="FF0000"/>
          <w:sz w:val="24"/>
          <w:szCs w:val="24"/>
          <w:shd w:val="clear" w:color="auto" w:fill="FFFFFF"/>
        </w:rPr>
        <w:t>Program leader</w:t>
      </w:r>
      <w:r w:rsidR="00FA5576">
        <w:rPr>
          <w:rFonts w:ascii="Segoe UI" w:hAnsi="Segoe UI" w:cs="Segoe UI"/>
          <w:i/>
          <w:iCs/>
          <w:color w:val="FF0000"/>
          <w:sz w:val="24"/>
          <w:szCs w:val="24"/>
          <w:shd w:val="clear" w:color="auto" w:fill="FFFFFF"/>
        </w:rPr>
        <w:t xml:space="preserve"> </w:t>
      </w:r>
      <w:r w:rsidR="00CE195D">
        <w:rPr>
          <w:rFonts w:ascii="Segoe UI" w:hAnsi="Segoe UI" w:cs="Segoe UI"/>
          <w:i/>
          <w:iCs/>
          <w:color w:val="FF0000"/>
          <w:sz w:val="24"/>
          <w:szCs w:val="24"/>
          <w:shd w:val="clear" w:color="auto" w:fill="FFFFFF"/>
        </w:rPr>
        <w:t xml:space="preserve">and researcher at </w:t>
      </w:r>
      <w:r w:rsidR="00F33C4D">
        <w:rPr>
          <w:rFonts w:ascii="Segoe UI" w:hAnsi="Segoe UI" w:cs="Segoe UI"/>
          <w:i/>
          <w:iCs/>
          <w:color w:val="FF0000"/>
          <w:sz w:val="24"/>
          <w:szCs w:val="24"/>
          <w:shd w:val="clear" w:color="auto" w:fill="FFFFFF"/>
        </w:rPr>
        <w:t>Sik</w:t>
      </w:r>
      <w:r w:rsidR="00CE195D">
        <w:rPr>
          <w:rFonts w:ascii="Segoe UI" w:hAnsi="Segoe UI" w:cs="Segoe UI"/>
          <w:i/>
          <w:iCs/>
          <w:color w:val="FF0000"/>
          <w:sz w:val="24"/>
          <w:szCs w:val="24"/>
          <w:shd w:val="clear" w:color="auto" w:fill="FFFFFF"/>
        </w:rPr>
        <w:t>unye</w:t>
      </w:r>
      <w:r w:rsidR="00F362DB">
        <w:rPr>
          <w:rFonts w:ascii="Segoe UI" w:hAnsi="Segoe UI" w:cs="Segoe UI"/>
          <w:i/>
          <w:iCs/>
          <w:color w:val="FF0000"/>
          <w:sz w:val="24"/>
          <w:szCs w:val="24"/>
          <w:shd w:val="clear" w:color="auto" w:fill="FFFFFF"/>
        </w:rPr>
        <w:t xml:space="preserve">, </w:t>
      </w:r>
      <w:r w:rsidR="00F362DB" w:rsidRPr="00F362DB">
        <w:rPr>
          <w:rFonts w:ascii="Segoe UI" w:hAnsi="Segoe UI" w:cs="Segoe UI"/>
          <w:i/>
          <w:iCs/>
          <w:color w:val="FF0000"/>
          <w:sz w:val="24"/>
          <w:szCs w:val="24"/>
          <w:shd w:val="clear" w:color="auto" w:fill="FFFFFF"/>
        </w:rPr>
        <w:t>an initiative of Common Good</w:t>
      </w:r>
      <w:r w:rsidR="00F362DB">
        <w:rPr>
          <w:rFonts w:ascii="Segoe UI" w:hAnsi="Segoe UI" w:cs="Segoe UI"/>
          <w:i/>
          <w:iCs/>
          <w:color w:val="FF0000"/>
          <w:sz w:val="24"/>
          <w:szCs w:val="24"/>
          <w:shd w:val="clear" w:color="auto" w:fill="FFFFFF"/>
        </w:rPr>
        <w:t>, South Africa</w:t>
      </w:r>
    </w:p>
    <w:p w14:paraId="2F78E520" w14:textId="2DA0D9DF" w:rsidR="004D0BAD" w:rsidRDefault="004D0BAD" w:rsidP="004223EB">
      <w:pPr>
        <w:spacing w:after="0" w:line="240" w:lineRule="auto"/>
        <w:rPr>
          <w:rFonts w:ascii="Segoe UI" w:hAnsi="Segoe UI" w:cs="Segoe UI"/>
          <w:i/>
          <w:iCs/>
          <w:color w:val="FF0000"/>
          <w:sz w:val="24"/>
          <w:szCs w:val="24"/>
          <w:shd w:val="clear" w:color="auto" w:fill="FFFFFF"/>
        </w:rPr>
      </w:pPr>
      <w:r>
        <w:rPr>
          <w:rFonts w:ascii="Segoe UI" w:hAnsi="Segoe UI" w:cs="Segoe UI"/>
          <w:i/>
          <w:iCs/>
          <w:color w:val="FF0000"/>
          <w:sz w:val="24"/>
          <w:szCs w:val="24"/>
          <w:shd w:val="clear" w:color="auto" w:fill="FFFFFF"/>
        </w:rPr>
        <w:t>Ruth Lundie</w:t>
      </w:r>
      <w:r w:rsidR="00F362DB">
        <w:rPr>
          <w:rFonts w:ascii="Segoe UI" w:hAnsi="Segoe UI" w:cs="Segoe UI"/>
          <w:i/>
          <w:iCs/>
          <w:color w:val="FF0000"/>
          <w:sz w:val="24"/>
          <w:szCs w:val="24"/>
          <w:shd w:val="clear" w:color="auto" w:fill="FFFFFF"/>
        </w:rPr>
        <w:t xml:space="preserve">, </w:t>
      </w:r>
      <w:r>
        <w:rPr>
          <w:rFonts w:ascii="Segoe UI" w:hAnsi="Segoe UI" w:cs="Segoe UI"/>
          <w:i/>
          <w:iCs/>
          <w:color w:val="FF0000"/>
          <w:sz w:val="24"/>
          <w:szCs w:val="24"/>
          <w:shd w:val="clear" w:color="auto" w:fill="FFFFFF"/>
        </w:rPr>
        <w:t xml:space="preserve"> </w:t>
      </w:r>
      <w:r w:rsidR="00F362DB" w:rsidRPr="00F362DB">
        <w:rPr>
          <w:rFonts w:ascii="Segoe UI" w:hAnsi="Segoe UI" w:cs="Segoe UI"/>
          <w:i/>
          <w:iCs/>
          <w:color w:val="FF0000"/>
          <w:sz w:val="24"/>
          <w:szCs w:val="24"/>
          <w:shd w:val="clear" w:color="auto" w:fill="FFFFFF"/>
        </w:rPr>
        <w:t>Lead: Church and FTD integration at Sikunye</w:t>
      </w:r>
      <w:r w:rsidR="00F362DB">
        <w:rPr>
          <w:rFonts w:ascii="Segoe UI" w:hAnsi="Segoe UI" w:cs="Segoe UI"/>
          <w:i/>
          <w:iCs/>
          <w:color w:val="FF0000"/>
          <w:sz w:val="24"/>
          <w:szCs w:val="24"/>
          <w:shd w:val="clear" w:color="auto" w:fill="FFFFFF"/>
        </w:rPr>
        <w:t>,</w:t>
      </w:r>
      <w:r w:rsidR="00F362DB" w:rsidRPr="00F362DB">
        <w:rPr>
          <w:rFonts w:ascii="Segoe UI" w:hAnsi="Segoe UI" w:cs="Segoe UI"/>
          <w:i/>
          <w:iCs/>
          <w:color w:val="FF0000"/>
          <w:sz w:val="24"/>
          <w:szCs w:val="24"/>
          <w:shd w:val="clear" w:color="auto" w:fill="FFFFFF"/>
        </w:rPr>
        <w:t xml:space="preserve"> </w:t>
      </w:r>
      <w:bookmarkStart w:id="0" w:name="_Hlk153442599"/>
      <w:r w:rsidR="00F362DB" w:rsidRPr="00F362DB">
        <w:rPr>
          <w:rFonts w:ascii="Segoe UI" w:hAnsi="Segoe UI" w:cs="Segoe UI"/>
          <w:i/>
          <w:iCs/>
          <w:color w:val="FF0000"/>
          <w:sz w:val="24"/>
          <w:szCs w:val="24"/>
          <w:shd w:val="clear" w:color="auto" w:fill="FFFFFF"/>
        </w:rPr>
        <w:t>an initiative of Common Good</w:t>
      </w:r>
      <w:r w:rsidR="00F362DB">
        <w:rPr>
          <w:rFonts w:ascii="Segoe UI" w:hAnsi="Segoe UI" w:cs="Segoe UI"/>
          <w:i/>
          <w:iCs/>
          <w:color w:val="FF0000"/>
          <w:sz w:val="24"/>
          <w:szCs w:val="24"/>
          <w:shd w:val="clear" w:color="auto" w:fill="FFFFFF"/>
        </w:rPr>
        <w:t xml:space="preserve">, South Africa </w:t>
      </w:r>
    </w:p>
    <w:bookmarkEnd w:id="0"/>
    <w:p w14:paraId="5CBA7FEE" w14:textId="39873FF1" w:rsidR="004D0BAD" w:rsidRDefault="004D0BAD" w:rsidP="004223EB">
      <w:pPr>
        <w:spacing w:after="0" w:line="240" w:lineRule="auto"/>
        <w:rPr>
          <w:rFonts w:ascii="Segoe UI" w:hAnsi="Segoe UI" w:cs="Segoe UI"/>
          <w:i/>
          <w:iCs/>
          <w:color w:val="FF0000"/>
          <w:sz w:val="24"/>
          <w:szCs w:val="24"/>
          <w:shd w:val="clear" w:color="auto" w:fill="FFFFFF"/>
        </w:rPr>
      </w:pPr>
      <w:r>
        <w:rPr>
          <w:rFonts w:ascii="Segoe UI" w:hAnsi="Segoe UI" w:cs="Segoe UI"/>
          <w:i/>
          <w:iCs/>
          <w:color w:val="FF0000"/>
          <w:sz w:val="24"/>
          <w:szCs w:val="24"/>
          <w:shd w:val="clear" w:color="auto" w:fill="FFFFFF"/>
        </w:rPr>
        <w:t xml:space="preserve">Shantelle Weber, Practical Theologian at Stellenbosch University, South Africa </w:t>
      </w:r>
    </w:p>
    <w:p w14:paraId="6D46042D" w14:textId="36BA2224" w:rsidR="009F3CC2" w:rsidRDefault="009F3CC2" w:rsidP="004223EB">
      <w:pPr>
        <w:spacing w:after="0" w:line="240" w:lineRule="auto"/>
        <w:rPr>
          <w:rFonts w:ascii="Segoe UI" w:hAnsi="Segoe UI" w:cs="Segoe UI"/>
          <w:i/>
          <w:iCs/>
          <w:color w:val="FF0000"/>
          <w:sz w:val="24"/>
          <w:szCs w:val="24"/>
          <w:shd w:val="clear" w:color="auto" w:fill="FFFFFF"/>
        </w:rPr>
      </w:pPr>
      <w:r>
        <w:rPr>
          <w:rFonts w:ascii="Segoe UI" w:hAnsi="Segoe UI" w:cs="Segoe UI"/>
          <w:i/>
          <w:iCs/>
          <w:color w:val="FF0000"/>
          <w:sz w:val="24"/>
          <w:szCs w:val="24"/>
          <w:shd w:val="clear" w:color="auto" w:fill="FFFFFF"/>
        </w:rPr>
        <w:t>Nathan Chiroma, Practical Theologian</w:t>
      </w:r>
      <w:r w:rsidR="00CE18E2">
        <w:rPr>
          <w:rFonts w:ascii="Segoe UI" w:hAnsi="Segoe UI" w:cs="Segoe UI"/>
          <w:i/>
          <w:iCs/>
          <w:color w:val="FF0000"/>
          <w:sz w:val="24"/>
          <w:szCs w:val="24"/>
          <w:shd w:val="clear" w:color="auto" w:fill="FFFFFF"/>
        </w:rPr>
        <w:t xml:space="preserve"> &amp; Principal of Africa Theological College, Rwanda. </w:t>
      </w:r>
    </w:p>
    <w:p w14:paraId="2CFD7DC0" w14:textId="262BD051" w:rsidR="004223EB" w:rsidRDefault="004223EB" w:rsidP="004223EB">
      <w:pPr>
        <w:spacing w:after="0" w:line="240" w:lineRule="auto"/>
        <w:rPr>
          <w:rFonts w:ascii="Segoe UI" w:hAnsi="Segoe UI" w:cs="Segoe UI"/>
          <w:color w:val="242424"/>
          <w:sz w:val="24"/>
          <w:szCs w:val="24"/>
          <w:shd w:val="clear" w:color="auto" w:fill="FFFFFF"/>
        </w:rPr>
      </w:pPr>
      <w:r w:rsidRPr="004D0BAD">
        <w:rPr>
          <w:rFonts w:ascii="Segoe UI" w:hAnsi="Segoe UI" w:cs="Segoe UI"/>
          <w:i/>
          <w:iCs/>
          <w:color w:val="FF0000"/>
          <w:sz w:val="24"/>
          <w:szCs w:val="24"/>
        </w:rPr>
        <w:br/>
      </w:r>
      <w:r>
        <w:rPr>
          <w:rFonts w:ascii="Segoe UI" w:hAnsi="Segoe UI" w:cs="Segoe UI"/>
          <w:color w:val="242424"/>
          <w:sz w:val="24"/>
          <w:szCs w:val="24"/>
          <w:shd w:val="clear" w:color="auto" w:fill="FFFFFF"/>
        </w:rPr>
        <w:t>Title of session</w:t>
      </w:r>
      <w:r w:rsidR="004D0BAD">
        <w:rPr>
          <w:rFonts w:ascii="Segoe UI" w:hAnsi="Segoe UI" w:cs="Segoe UI"/>
          <w:color w:val="242424"/>
          <w:sz w:val="24"/>
          <w:szCs w:val="24"/>
          <w:shd w:val="clear" w:color="auto" w:fill="FFFFFF"/>
        </w:rPr>
        <w:t xml:space="preserve">: </w:t>
      </w:r>
      <w:r w:rsidR="004D0BAD" w:rsidRPr="004D0BAD">
        <w:rPr>
          <w:rFonts w:ascii="Segoe UI" w:hAnsi="Segoe UI" w:cs="Segoe UI"/>
          <w:i/>
          <w:iCs/>
          <w:color w:val="FF0000"/>
          <w:sz w:val="24"/>
          <w:szCs w:val="24"/>
          <w:shd w:val="clear" w:color="auto" w:fill="FFFFFF"/>
        </w:rPr>
        <w:t xml:space="preserve">Reflections on child theology from </w:t>
      </w:r>
      <w:r w:rsidR="00250150">
        <w:rPr>
          <w:rFonts w:ascii="Segoe UI" w:hAnsi="Segoe UI" w:cs="Segoe UI"/>
          <w:i/>
          <w:iCs/>
          <w:color w:val="FF0000"/>
          <w:sz w:val="24"/>
          <w:szCs w:val="24"/>
          <w:shd w:val="clear" w:color="auto" w:fill="FFFFFF"/>
        </w:rPr>
        <w:t xml:space="preserve">(Southern) </w:t>
      </w:r>
      <w:r w:rsidR="004D0BAD" w:rsidRPr="004D0BAD">
        <w:rPr>
          <w:rFonts w:ascii="Segoe UI" w:hAnsi="Segoe UI" w:cs="Segoe UI"/>
          <w:i/>
          <w:iCs/>
          <w:color w:val="FF0000"/>
          <w:sz w:val="24"/>
          <w:szCs w:val="24"/>
          <w:shd w:val="clear" w:color="auto" w:fill="FFFFFF"/>
        </w:rPr>
        <w:t xml:space="preserve">Africa </w:t>
      </w:r>
    </w:p>
    <w:p w14:paraId="162A6802" w14:textId="44E61D9E" w:rsidR="004223EB" w:rsidRDefault="004223EB" w:rsidP="004223EB">
      <w:pPr>
        <w:spacing w:after="0" w:line="240" w:lineRule="auto"/>
        <w:rPr>
          <w:rFonts w:ascii="Segoe UI" w:hAnsi="Segoe UI" w:cs="Segoe UI"/>
          <w:color w:val="242424"/>
          <w:sz w:val="24"/>
          <w:szCs w:val="24"/>
          <w:shd w:val="clear" w:color="auto" w:fill="FFFFFF"/>
        </w:rPr>
      </w:pPr>
      <w:r w:rsidRPr="004223EB">
        <w:rPr>
          <w:rFonts w:ascii="Segoe UI" w:hAnsi="Segoe UI" w:cs="Segoe UI"/>
          <w:color w:val="242424"/>
          <w:sz w:val="24"/>
          <w:szCs w:val="24"/>
          <w:shd w:val="clear" w:color="auto" w:fill="FFFFFF"/>
        </w:rPr>
        <w:t>Brief</w:t>
      </w:r>
      <w:r>
        <w:rPr>
          <w:rFonts w:ascii="Segoe UI" w:hAnsi="Segoe UI" w:cs="Segoe UI"/>
          <w:color w:val="242424"/>
          <w:sz w:val="24"/>
          <w:szCs w:val="24"/>
          <w:shd w:val="clear" w:color="auto" w:fill="FFFFFF"/>
        </w:rPr>
        <w:t xml:space="preserve"> for session</w:t>
      </w:r>
      <w:r w:rsidR="004D0BAD">
        <w:rPr>
          <w:rFonts w:ascii="Segoe UI" w:hAnsi="Segoe UI" w:cs="Segoe UI"/>
          <w:color w:val="242424"/>
          <w:sz w:val="24"/>
          <w:szCs w:val="24"/>
          <w:shd w:val="clear" w:color="auto" w:fill="FFFFFF"/>
        </w:rPr>
        <w:t xml:space="preserve">: </w:t>
      </w:r>
      <w:r w:rsidR="004D0BAD" w:rsidRPr="004D0BAD">
        <w:rPr>
          <w:rFonts w:ascii="Segoe UI" w:hAnsi="Segoe UI" w:cs="Segoe UI"/>
          <w:i/>
          <w:iCs/>
          <w:color w:val="FF0000"/>
          <w:sz w:val="24"/>
          <w:szCs w:val="24"/>
          <w:shd w:val="clear" w:color="auto" w:fill="FFFFFF"/>
        </w:rPr>
        <w:t>Session will focus on research publications and community practice engaging children in Africa. It will also focus on current issues for both church and academy to consider in view of taking the voice of children seriously.</w:t>
      </w:r>
      <w:r w:rsidR="004D0BAD">
        <w:rPr>
          <w:rFonts w:ascii="Segoe UI" w:hAnsi="Segoe UI" w:cs="Segoe UI"/>
          <w:color w:val="242424"/>
          <w:sz w:val="24"/>
          <w:szCs w:val="24"/>
          <w:shd w:val="clear" w:color="auto" w:fill="FFFFFF"/>
        </w:rPr>
        <w:t xml:space="preserve"> </w:t>
      </w:r>
      <w:r w:rsidRPr="004223EB">
        <w:rPr>
          <w:rFonts w:ascii="Segoe UI" w:hAnsi="Segoe UI" w:cs="Segoe UI"/>
          <w:color w:val="242424"/>
          <w:sz w:val="24"/>
          <w:szCs w:val="24"/>
        </w:rPr>
        <w:br/>
      </w:r>
      <w:r>
        <w:rPr>
          <w:rFonts w:ascii="Segoe UI" w:hAnsi="Segoe UI" w:cs="Segoe UI"/>
          <w:color w:val="242424"/>
          <w:sz w:val="24"/>
          <w:szCs w:val="24"/>
          <w:shd w:val="clear" w:color="auto" w:fill="FFFFFF"/>
        </w:rPr>
        <w:lastRenderedPageBreak/>
        <w:t>Brief b</w:t>
      </w:r>
      <w:r w:rsidRPr="004223EB">
        <w:rPr>
          <w:rFonts w:ascii="Segoe UI" w:hAnsi="Segoe UI" w:cs="Segoe UI"/>
          <w:color w:val="242424"/>
          <w:sz w:val="24"/>
          <w:szCs w:val="24"/>
          <w:shd w:val="clear" w:color="auto" w:fill="FFFFFF"/>
        </w:rPr>
        <w:t>io</w:t>
      </w:r>
      <w:r>
        <w:rPr>
          <w:rFonts w:ascii="Segoe UI" w:hAnsi="Segoe UI" w:cs="Segoe UI"/>
          <w:color w:val="242424"/>
          <w:sz w:val="24"/>
          <w:szCs w:val="24"/>
          <w:shd w:val="clear" w:color="auto" w:fill="FFFFFF"/>
        </w:rPr>
        <w:t>graphy</w:t>
      </w:r>
      <w:r w:rsidRPr="004223EB">
        <w:rPr>
          <w:rFonts w:ascii="Segoe UI" w:hAnsi="Segoe UI" w:cs="Segoe UI"/>
          <w:color w:val="242424"/>
          <w:sz w:val="24"/>
          <w:szCs w:val="24"/>
          <w:shd w:val="clear" w:color="auto" w:fill="FFFFFF"/>
        </w:rPr>
        <w:t xml:space="preserve"> </w:t>
      </w:r>
      <w:r>
        <w:rPr>
          <w:rFonts w:ascii="Segoe UI" w:hAnsi="Segoe UI" w:cs="Segoe UI"/>
          <w:color w:val="242424"/>
          <w:sz w:val="24"/>
          <w:szCs w:val="24"/>
          <w:shd w:val="clear" w:color="auto" w:fill="FFFFFF"/>
        </w:rPr>
        <w:t>including</w:t>
      </w:r>
      <w:r w:rsidRPr="004223EB">
        <w:rPr>
          <w:rFonts w:ascii="Segoe UI" w:hAnsi="Segoe UI" w:cs="Segoe UI"/>
          <w:color w:val="242424"/>
          <w:sz w:val="24"/>
          <w:szCs w:val="24"/>
          <w:shd w:val="clear" w:color="auto" w:fill="FFFFFF"/>
        </w:rPr>
        <w:t xml:space="preserve"> Photo</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Pre reading, pics, art etc</w:t>
      </w:r>
      <w:r>
        <w:rPr>
          <w:rFonts w:ascii="Segoe UI" w:hAnsi="Segoe UI" w:cs="Segoe UI"/>
          <w:color w:val="242424"/>
          <w:sz w:val="24"/>
          <w:szCs w:val="24"/>
          <w:shd w:val="clear" w:color="auto" w:fill="FFFFFF"/>
        </w:rPr>
        <w:t xml:space="preserve"> as required</w:t>
      </w:r>
      <w:r w:rsidR="004D0BAD">
        <w:rPr>
          <w:rFonts w:ascii="Segoe UI" w:hAnsi="Segoe UI" w:cs="Segoe UI"/>
          <w:color w:val="242424"/>
          <w:sz w:val="24"/>
          <w:szCs w:val="24"/>
          <w:shd w:val="clear" w:color="auto" w:fill="FFFFFF"/>
        </w:rPr>
        <w:t xml:space="preserve">: </w:t>
      </w:r>
      <w:r w:rsidR="004D0BAD" w:rsidRPr="004D0BAD">
        <w:rPr>
          <w:rFonts w:ascii="Segoe UI" w:hAnsi="Segoe UI" w:cs="Segoe UI"/>
          <w:i/>
          <w:iCs/>
          <w:color w:val="FF0000"/>
          <w:sz w:val="24"/>
          <w:szCs w:val="24"/>
          <w:shd w:val="clear" w:color="auto" w:fill="FFFFFF"/>
        </w:rPr>
        <w:t>Find publications attached.</w:t>
      </w:r>
      <w:r w:rsidR="004D0BAD">
        <w:rPr>
          <w:rFonts w:ascii="Segoe UI" w:hAnsi="Segoe UI" w:cs="Segoe UI"/>
          <w:color w:val="242424"/>
          <w:sz w:val="24"/>
          <w:szCs w:val="24"/>
          <w:shd w:val="clear" w:color="auto" w:fill="FFFFFF"/>
        </w:rPr>
        <w:t xml:space="preserve"> </w:t>
      </w:r>
      <w:r w:rsidR="001D60B3" w:rsidRPr="001D60B3">
        <w:rPr>
          <w:rFonts w:ascii="Segoe UI" w:hAnsi="Segoe UI" w:cs="Segoe UI"/>
          <w:i/>
          <w:iCs/>
          <w:color w:val="FF0000"/>
          <w:sz w:val="24"/>
          <w:szCs w:val="24"/>
          <w:shd w:val="clear" w:color="auto" w:fill="FFFFFF"/>
        </w:rPr>
        <w:t xml:space="preserve">Can also view </w:t>
      </w:r>
      <w:hyperlink r:id="rId7" w:history="1">
        <w:r w:rsidR="001D60B3" w:rsidRPr="001D60B3">
          <w:rPr>
            <w:rStyle w:val="Hyperlink"/>
            <w:rFonts w:ascii="Segoe UI" w:hAnsi="Segoe UI" w:cs="Segoe UI"/>
            <w:i/>
            <w:iCs/>
            <w:color w:val="FF0000"/>
            <w:sz w:val="24"/>
            <w:szCs w:val="24"/>
            <w:shd w:val="clear" w:color="auto" w:fill="FFFFFF"/>
          </w:rPr>
          <w:t>https://sikunye.org.za/research/</w:t>
        </w:r>
      </w:hyperlink>
      <w:r w:rsidR="001D60B3" w:rsidRPr="001D60B3">
        <w:rPr>
          <w:rFonts w:ascii="Segoe UI" w:hAnsi="Segoe UI" w:cs="Segoe UI"/>
          <w:i/>
          <w:iCs/>
          <w:color w:val="FF0000"/>
          <w:sz w:val="24"/>
          <w:szCs w:val="24"/>
          <w:shd w:val="clear" w:color="auto" w:fill="FFFFFF"/>
        </w:rPr>
        <w:t xml:space="preserve"> </w:t>
      </w:r>
      <w:r w:rsidRPr="001D60B3">
        <w:rPr>
          <w:rFonts w:ascii="Segoe UI" w:hAnsi="Segoe UI" w:cs="Segoe UI"/>
          <w:color w:val="242424"/>
          <w:sz w:val="24"/>
          <w:szCs w:val="24"/>
          <w:shd w:val="clear" w:color="auto" w:fill="FFFFFF"/>
        </w:rPr>
        <w:br/>
      </w:r>
      <w:r w:rsidRPr="004223EB">
        <w:rPr>
          <w:rFonts w:ascii="Segoe UI" w:hAnsi="Segoe UI" w:cs="Segoe UI"/>
          <w:color w:val="242424"/>
          <w:sz w:val="24"/>
          <w:szCs w:val="24"/>
          <w:shd w:val="clear" w:color="auto" w:fill="FFFFFF"/>
        </w:rPr>
        <w:t>Provide PowerPoint or Paper for presentation and website and any other relevant documents</w:t>
      </w:r>
      <w:r>
        <w:rPr>
          <w:rFonts w:ascii="Segoe UI" w:hAnsi="Segoe UI" w:cs="Segoe UI"/>
          <w:color w:val="242424"/>
          <w:sz w:val="24"/>
          <w:szCs w:val="24"/>
          <w:shd w:val="clear" w:color="auto" w:fill="FFFFFF"/>
        </w:rPr>
        <w:t xml:space="preserve"> at least 3 days in advance ideally, emailed to CTM address</w:t>
      </w:r>
      <w:r w:rsidRPr="004223EB">
        <w:rPr>
          <w:rFonts w:ascii="Segoe UI" w:hAnsi="Segoe UI" w:cs="Segoe UI"/>
          <w:color w:val="242424"/>
          <w:sz w:val="24"/>
          <w:szCs w:val="24"/>
        </w:rPr>
        <w:br/>
      </w:r>
      <w:r>
        <w:rPr>
          <w:rFonts w:ascii="Segoe UI" w:hAnsi="Segoe UI" w:cs="Segoe UI"/>
          <w:color w:val="242424"/>
          <w:sz w:val="24"/>
          <w:szCs w:val="24"/>
          <w:shd w:val="clear" w:color="auto" w:fill="FFFFFF"/>
        </w:rPr>
        <w:t>Permission to record and share</w:t>
      </w:r>
      <w:r w:rsidR="004D0BAD">
        <w:rPr>
          <w:rFonts w:ascii="Segoe UI" w:hAnsi="Segoe UI" w:cs="Segoe UI"/>
          <w:color w:val="242424"/>
          <w:sz w:val="24"/>
          <w:szCs w:val="24"/>
          <w:shd w:val="clear" w:color="auto" w:fill="FFFFFF"/>
        </w:rPr>
        <w:t xml:space="preserve">: </w:t>
      </w:r>
      <w:r w:rsidR="004D0BAD" w:rsidRPr="004D0BAD">
        <w:rPr>
          <w:rFonts w:ascii="Segoe UI" w:hAnsi="Segoe UI" w:cs="Segoe UI"/>
          <w:i/>
          <w:iCs/>
          <w:color w:val="FF0000"/>
          <w:sz w:val="24"/>
          <w:szCs w:val="24"/>
          <w:shd w:val="clear" w:color="auto" w:fill="FFFFFF"/>
        </w:rPr>
        <w:t xml:space="preserve">agree </w:t>
      </w:r>
    </w:p>
    <w:p w14:paraId="6CA7B942" w14:textId="7C14D759" w:rsidR="004223EB" w:rsidRPr="004223EB" w:rsidRDefault="004223EB" w:rsidP="004223EB">
      <w:pPr>
        <w:spacing w:after="0" w:line="240" w:lineRule="auto"/>
        <w:rPr>
          <w:sz w:val="24"/>
          <w:szCs w:val="24"/>
        </w:rPr>
      </w:pPr>
      <w:r>
        <w:rPr>
          <w:rFonts w:ascii="Segoe UI" w:hAnsi="Segoe UI" w:cs="Segoe UI"/>
          <w:color w:val="242424"/>
          <w:sz w:val="24"/>
          <w:szCs w:val="24"/>
          <w:shd w:val="clear" w:color="auto" w:fill="FFFFFF"/>
        </w:rPr>
        <w:t xml:space="preserve">Any </w:t>
      </w:r>
      <w:r w:rsidRPr="004223EB">
        <w:rPr>
          <w:rFonts w:ascii="Segoe UI" w:hAnsi="Segoe UI" w:cs="Segoe UI"/>
          <w:color w:val="242424"/>
          <w:sz w:val="24"/>
          <w:szCs w:val="24"/>
          <w:shd w:val="clear" w:color="auto" w:fill="FFFFFF"/>
        </w:rPr>
        <w:t>connect</w:t>
      </w:r>
      <w:r>
        <w:rPr>
          <w:rFonts w:ascii="Segoe UI" w:hAnsi="Segoe UI" w:cs="Segoe UI"/>
          <w:color w:val="242424"/>
          <w:sz w:val="24"/>
          <w:szCs w:val="24"/>
          <w:shd w:val="clear" w:color="auto" w:fill="FFFFFF"/>
        </w:rPr>
        <w:t>ions</w:t>
      </w:r>
      <w:r w:rsidRPr="004223EB">
        <w:rPr>
          <w:rFonts w:ascii="Segoe UI" w:hAnsi="Segoe UI" w:cs="Segoe UI"/>
          <w:color w:val="242424"/>
          <w:sz w:val="24"/>
          <w:szCs w:val="24"/>
          <w:shd w:val="clear" w:color="auto" w:fill="FFFFFF"/>
        </w:rPr>
        <w:t xml:space="preserve"> to relevant previous presentations</w:t>
      </w:r>
      <w:r>
        <w:rPr>
          <w:rFonts w:ascii="Segoe UI" w:hAnsi="Segoe UI" w:cs="Segoe UI"/>
          <w:color w:val="242424"/>
          <w:sz w:val="24"/>
          <w:szCs w:val="24"/>
          <w:shd w:val="clear" w:color="auto" w:fill="FFFFFF"/>
        </w:rPr>
        <w:t xml:space="preserve"> or CTM resources</w:t>
      </w:r>
      <w:r w:rsidRPr="004223EB">
        <w:rPr>
          <w:rFonts w:ascii="Segoe UI" w:hAnsi="Segoe UI" w:cs="Segoe UI"/>
          <w:color w:val="242424"/>
          <w:sz w:val="24"/>
          <w:szCs w:val="24"/>
        </w:rPr>
        <w:br/>
      </w:r>
      <w:r w:rsidRPr="004223EB">
        <w:rPr>
          <w:rFonts w:ascii="Segoe UI" w:hAnsi="Segoe UI" w:cs="Segoe UI"/>
          <w:color w:val="242424"/>
          <w:sz w:val="24"/>
          <w:szCs w:val="24"/>
        </w:rPr>
        <w:br/>
      </w:r>
      <w:r w:rsidRPr="004223EB">
        <w:rPr>
          <w:rFonts w:ascii="Segoe UI" w:hAnsi="Segoe UI" w:cs="Segoe UI"/>
          <w:b/>
          <w:bCs/>
          <w:color w:val="242424"/>
          <w:sz w:val="24"/>
          <w:szCs w:val="24"/>
          <w:shd w:val="clear" w:color="auto" w:fill="FFFFFF"/>
        </w:rPr>
        <w:t>Outcome</w:t>
      </w:r>
      <w:r>
        <w:rPr>
          <w:rFonts w:ascii="Segoe UI" w:hAnsi="Segoe UI" w:cs="Segoe UI"/>
          <w:b/>
          <w:bCs/>
          <w:color w:val="242424"/>
          <w:sz w:val="24"/>
          <w:szCs w:val="24"/>
          <w:shd w:val="clear" w:color="auto" w:fill="FFFFFF"/>
        </w:rPr>
        <w:t xml:space="preserve"> f</w:t>
      </w:r>
      <w:r w:rsidRPr="004223EB">
        <w:rPr>
          <w:rFonts w:ascii="Segoe UI" w:hAnsi="Segoe UI" w:cs="Segoe UI"/>
          <w:b/>
          <w:bCs/>
          <w:color w:val="242424"/>
          <w:sz w:val="24"/>
          <w:szCs w:val="24"/>
          <w:shd w:val="clear" w:color="auto" w:fill="FFFFFF"/>
        </w:rPr>
        <w:t>or website</w:t>
      </w:r>
      <w:r w:rsidRPr="004223EB">
        <w:rPr>
          <w:rFonts w:ascii="Segoe UI" w:hAnsi="Segoe UI" w:cs="Segoe UI"/>
          <w:b/>
          <w:bCs/>
          <w:color w:val="242424"/>
          <w:sz w:val="24"/>
          <w:szCs w:val="24"/>
        </w:rPr>
        <w:br/>
      </w:r>
      <w:r w:rsidRPr="004223EB">
        <w:rPr>
          <w:rFonts w:ascii="Segoe UI" w:hAnsi="Segoe UI" w:cs="Segoe UI"/>
          <w:color w:val="242424"/>
          <w:sz w:val="24"/>
          <w:szCs w:val="24"/>
          <w:shd w:val="clear" w:color="auto" w:fill="FFFFFF"/>
        </w:rPr>
        <w:t>PowerPoint or Paper</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Video of presentation on tube channel</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Comments, blog responses</w:t>
      </w:r>
      <w:r w:rsidRPr="004223EB">
        <w:rPr>
          <w:rFonts w:ascii="Segoe UI" w:hAnsi="Segoe UI" w:cs="Segoe UI"/>
          <w:color w:val="242424"/>
          <w:sz w:val="24"/>
          <w:szCs w:val="24"/>
        </w:rPr>
        <w:br/>
      </w:r>
      <w:r w:rsidRPr="004223EB">
        <w:rPr>
          <w:rFonts w:ascii="Segoe UI" w:hAnsi="Segoe UI" w:cs="Segoe UI"/>
          <w:color w:val="242424"/>
          <w:sz w:val="24"/>
          <w:szCs w:val="24"/>
          <w:shd w:val="clear" w:color="auto" w:fill="FFFFFF"/>
        </w:rPr>
        <w:t>Ongoing chat</w:t>
      </w:r>
      <w:r w:rsidRPr="004223EB">
        <w:rPr>
          <w:rFonts w:ascii="Segoe UI" w:hAnsi="Segoe UI" w:cs="Segoe UI"/>
          <w:color w:val="242424"/>
          <w:sz w:val="24"/>
          <w:szCs w:val="24"/>
        </w:rPr>
        <w:br/>
      </w:r>
    </w:p>
    <w:sectPr w:rsidR="004223EB" w:rsidRPr="00422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EB"/>
    <w:rsid w:val="000A638E"/>
    <w:rsid w:val="001D60B3"/>
    <w:rsid w:val="00250150"/>
    <w:rsid w:val="00345B86"/>
    <w:rsid w:val="004223EB"/>
    <w:rsid w:val="004D0BAD"/>
    <w:rsid w:val="005A3F58"/>
    <w:rsid w:val="0076722E"/>
    <w:rsid w:val="007C113A"/>
    <w:rsid w:val="009F3CC2"/>
    <w:rsid w:val="00A85F4B"/>
    <w:rsid w:val="00CE18E2"/>
    <w:rsid w:val="00CE195D"/>
    <w:rsid w:val="00F33C4D"/>
    <w:rsid w:val="00F362DB"/>
    <w:rsid w:val="00FA5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32E7"/>
  <w15:chartTrackingRefBased/>
  <w15:docId w15:val="{1D63F64A-C046-456B-A15E-A4B830F6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0B3"/>
    <w:rPr>
      <w:color w:val="0563C1" w:themeColor="hyperlink"/>
      <w:u w:val="single"/>
    </w:rPr>
  </w:style>
  <w:style w:type="character" w:styleId="UnresolvedMention">
    <w:name w:val="Unresolved Mention"/>
    <w:basedOn w:val="DefaultParagraphFont"/>
    <w:uiPriority w:val="99"/>
    <w:semiHidden/>
    <w:unhideWhenUsed/>
    <w:rsid w:val="001D6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ikunye.org.za/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0c87ba-7abd-404f-a00d-459c0b5b848c"/>
    <lcf76f155ced4ddcb4097134ff3c332f xmlns="6482b53c-8984-4d32-9b4e-b3cfae1b31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E7C29BBDEDC4CA22FE98252DC18CD" ma:contentTypeVersion="15" ma:contentTypeDescription="Create a new document." ma:contentTypeScope="" ma:versionID="1a7710cba741fc9c002c052870d2cbc3">
  <xsd:schema xmlns:xsd="http://www.w3.org/2001/XMLSchema" xmlns:xs="http://www.w3.org/2001/XMLSchema" xmlns:p="http://schemas.microsoft.com/office/2006/metadata/properties" xmlns:ns2="6482b53c-8984-4d32-9b4e-b3cfae1b31ef" xmlns:ns3="2a0c87ba-7abd-404f-a00d-459c0b5b848c" targetNamespace="http://schemas.microsoft.com/office/2006/metadata/properties" ma:root="true" ma:fieldsID="4552d90ee0f3489acda42133cdb90e1d" ns2:_="" ns3:_="">
    <xsd:import namespace="6482b53c-8984-4d32-9b4e-b3cfae1b31ef"/>
    <xsd:import namespace="2a0c87ba-7abd-404f-a00d-459c0b5b8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2b53c-8984-4d32-9b4e-b3cfae1b3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5174bd-3318-4795-92be-abdf4e0837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c87ba-7abd-404f-a00d-459c0b5b84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c046d5-0992-45cf-b236-5be4e0f45be4}" ma:internalName="TaxCatchAll" ma:showField="CatchAllData" ma:web="2a0c87ba-7abd-404f-a00d-459c0b5b8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5AA45-3508-411E-8D67-DDC0432AF1FC}">
  <ds:schemaRefs>
    <ds:schemaRef ds:uri="http://schemas.microsoft.com/sharepoint/v3/contenttype/forms"/>
  </ds:schemaRefs>
</ds:datastoreItem>
</file>

<file path=customXml/itemProps2.xml><?xml version="1.0" encoding="utf-8"?>
<ds:datastoreItem xmlns:ds="http://schemas.openxmlformats.org/officeDocument/2006/customXml" ds:itemID="{EDA45D53-F147-4C2A-BCDD-8D307FB359C7}">
  <ds:schemaRefs>
    <ds:schemaRef ds:uri="http://schemas.microsoft.com/office/infopath/2007/PartnerControls"/>
    <ds:schemaRef ds:uri="http://schemas.microsoft.com/office/2006/documentManagement/types"/>
    <ds:schemaRef ds:uri="2a0c87ba-7abd-404f-a00d-459c0b5b848c"/>
    <ds:schemaRef ds:uri="http://schemas.microsoft.com/office/2006/metadata/properties"/>
    <ds:schemaRef ds:uri="http://purl.org/dc/terms/"/>
    <ds:schemaRef ds:uri="http://purl.org/dc/dcmitype/"/>
    <ds:schemaRef ds:uri="6482b53c-8984-4d32-9b4e-b3cfae1b31ef"/>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D12C2B-D28A-4965-8BA4-23330E188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2b53c-8984-4d32-9b4e-b3cfae1b31ef"/>
    <ds:schemaRef ds:uri="2a0c87ba-7abd-404f-a00d-459c0b5b8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4</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Nash</dc:creator>
  <cp:keywords/>
  <dc:description/>
  <cp:lastModifiedBy>Caroline</cp:lastModifiedBy>
  <cp:revision>2</cp:revision>
  <dcterms:created xsi:type="dcterms:W3CDTF">2024-01-19T12:19:00Z</dcterms:created>
  <dcterms:modified xsi:type="dcterms:W3CDTF">2024-01-19T12:19:00Z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0x010100528E7C29BBDEDC4CA22FE98252DC18CD</vt:lpwstr>
  </property>
</Properties>
</file>